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6F" w:rsidRPr="00570F3E" w:rsidRDefault="000C026D" w:rsidP="00A93F7C">
      <w:pPr>
        <w:spacing w:after="200" w:line="252" w:lineRule="auto"/>
        <w:outlineLvl w:val="0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bookmarkStart w:id="0" w:name="_GoBack"/>
      <w:bookmarkEnd w:id="0"/>
      <w:r w:rsidRPr="00570F3E">
        <w:rPr>
          <w:rFonts w:asciiTheme="minorHAnsi" w:eastAsiaTheme="minorHAnsi" w:hAnsiTheme="minorHAnsi" w:cstheme="minorBidi"/>
          <w:b/>
          <w:bCs/>
          <w:sz w:val="22"/>
          <w:szCs w:val="22"/>
          <w:lang w:val="fr-FR"/>
        </w:rPr>
        <w:t>Une carte de ration ou d'identification</w:t>
      </w:r>
      <w:r w:rsidR="00570F3E" w:rsidRPr="00570F3E">
        <w:rPr>
          <w:rFonts w:asciiTheme="minorHAnsi" w:eastAsiaTheme="minorHAnsi" w:hAnsiTheme="minorHAnsi" w:cstheme="minorBidi"/>
          <w:b/>
          <w:bCs/>
          <w:sz w:val="22"/>
          <w:szCs w:val="22"/>
          <w:lang w:val="fr-FR"/>
        </w:rPr>
        <w:t xml:space="preserve"> </w:t>
      </w:r>
      <w:r w:rsidRPr="00570F3E">
        <w:rPr>
          <w:rFonts w:asciiTheme="minorHAnsi" w:eastAsiaTheme="minorHAnsi" w:hAnsiTheme="minorHAnsi" w:cstheme="minorBidi"/>
          <w:b/>
          <w:bCs/>
          <w:sz w:val="22"/>
          <w:szCs w:val="22"/>
          <w:lang w:val="fr-FR"/>
        </w:rPr>
        <w:t>du récipiendaire</w:t>
      </w:r>
      <w:r w:rsidRPr="00570F3E">
        <w:rPr>
          <w:rFonts w:asciiTheme="minorHAnsi" w:eastAsiaTheme="minorHAnsi" w:hAnsiTheme="minorHAnsi" w:cstheme="minorBidi"/>
          <w:bCs/>
          <w:sz w:val="22"/>
          <w:szCs w:val="22"/>
          <w:lang w:val="fr-FR"/>
        </w:rPr>
        <w:t xml:space="preserve"> est préparée par l'organisme bénéficiaire (ou l'agence de distribution), détenue par un récipiendaire </w:t>
      </w:r>
      <w:r w:rsidR="00570F3E" w:rsidRPr="00570F3E">
        <w:rPr>
          <w:rFonts w:asciiTheme="minorHAnsi" w:eastAsiaTheme="minorHAnsi" w:hAnsiTheme="minorHAnsi" w:cstheme="minorBidi"/>
          <w:bCs/>
          <w:sz w:val="22"/>
          <w:szCs w:val="22"/>
          <w:lang w:val="fr-FR"/>
        </w:rPr>
        <w:t xml:space="preserve">éligible </w:t>
      </w:r>
      <w:r w:rsidRPr="00570F3E">
        <w:rPr>
          <w:rFonts w:asciiTheme="minorHAnsi" w:eastAsiaTheme="minorHAnsi" w:hAnsiTheme="minorHAnsi" w:cstheme="minorBidi"/>
          <w:bCs/>
          <w:sz w:val="22"/>
          <w:szCs w:val="22"/>
          <w:lang w:val="fr-FR"/>
        </w:rPr>
        <w:t xml:space="preserve">et présentée au moment de la distribution pour vérifier </w:t>
      </w:r>
      <w:r w:rsidR="00570F3E" w:rsidRPr="00570F3E">
        <w:rPr>
          <w:rFonts w:asciiTheme="minorHAnsi" w:eastAsiaTheme="minorHAnsi" w:hAnsiTheme="minorHAnsi" w:cstheme="minorBidi"/>
          <w:bCs/>
          <w:sz w:val="22"/>
          <w:szCs w:val="22"/>
          <w:lang w:val="fr-FR"/>
        </w:rPr>
        <w:t xml:space="preserve">l'éligibilité </w:t>
      </w:r>
      <w:r w:rsidRPr="00570F3E">
        <w:rPr>
          <w:rFonts w:asciiTheme="minorHAnsi" w:eastAsiaTheme="minorHAnsi" w:hAnsiTheme="minorHAnsi" w:cstheme="minorBidi"/>
          <w:bCs/>
          <w:sz w:val="22"/>
          <w:szCs w:val="22"/>
          <w:lang w:val="fr-FR"/>
        </w:rPr>
        <w:t>et empêcher l'utilisation abusive des vivres.</w:t>
      </w:r>
    </w:p>
    <w:p w:rsidR="000C026D" w:rsidRPr="00570F3E" w:rsidRDefault="000C026D" w:rsidP="00BB09EA">
      <w:pPr>
        <w:pStyle w:val="ListParagraph"/>
        <w:numPr>
          <w:ilvl w:val="0"/>
          <w:numId w:val="7"/>
        </w:numPr>
        <w:spacing w:after="200" w:line="252" w:lineRule="auto"/>
        <w:ind w:left="360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Si possible, la carte doit être confectionnée </w:t>
      </w:r>
      <w:r w:rsidR="00570F3E"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>de</w:t>
      </w:r>
      <w:r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papier ou d</w:t>
      </w:r>
      <w:r w:rsidR="00570F3E"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>e</w:t>
      </w:r>
      <w:r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plastique durable.</w:t>
      </w:r>
    </w:p>
    <w:p w:rsidR="00570F3E" w:rsidRPr="00570F3E" w:rsidRDefault="00570F3E" w:rsidP="00BB09EA">
      <w:pPr>
        <w:pStyle w:val="ListParagraph"/>
        <w:spacing w:after="200" w:line="252" w:lineRule="auto"/>
        <w:ind w:left="360"/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:rsidR="000C026D" w:rsidRPr="00570F3E" w:rsidRDefault="000C026D" w:rsidP="00BB09EA">
      <w:pPr>
        <w:pStyle w:val="ListParagraph"/>
        <w:numPr>
          <w:ilvl w:val="0"/>
          <w:numId w:val="7"/>
        </w:numPr>
        <w:spacing w:after="200" w:line="252" w:lineRule="auto"/>
        <w:ind w:left="360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>Si des programmes spéciaux sont disponibles pour certains segments démographiques, inclure les noms, le sexe et l'âge des membres du ménage.</w:t>
      </w:r>
    </w:p>
    <w:p w:rsidR="00570F3E" w:rsidRPr="009001E7" w:rsidRDefault="00570F3E" w:rsidP="00BB09EA">
      <w:pPr>
        <w:pStyle w:val="ListParagraph"/>
        <w:ind w:left="360"/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:rsidR="000C026D" w:rsidRPr="00570F3E" w:rsidRDefault="000C026D" w:rsidP="00BB09EA">
      <w:pPr>
        <w:pStyle w:val="ListParagraph"/>
        <w:numPr>
          <w:ilvl w:val="0"/>
          <w:numId w:val="7"/>
        </w:numPr>
        <w:spacing w:after="200" w:line="252" w:lineRule="auto"/>
        <w:ind w:left="360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Si les destinataires de différents programmes sont servis dans le même fichier </w:t>
      </w:r>
      <w:r w:rsidR="00570F3E"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>PDF</w:t>
      </w:r>
      <w:r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, il peut être nécessaire </w:t>
      </w:r>
      <w:r w:rsidR="00570F3E"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>de réserver une case</w:t>
      </w:r>
      <w:r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sur la carte pour le nom du programme.</w:t>
      </w:r>
    </w:p>
    <w:p w:rsidR="00570F3E" w:rsidRPr="00570F3E" w:rsidRDefault="00570F3E" w:rsidP="00BB09EA">
      <w:pPr>
        <w:pStyle w:val="ListParagraph"/>
        <w:spacing w:after="200" w:line="252" w:lineRule="auto"/>
        <w:ind w:left="360"/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:rsidR="002F126F" w:rsidRPr="00570F3E" w:rsidRDefault="000C026D" w:rsidP="00BB09EA">
      <w:pPr>
        <w:pStyle w:val="ListParagraph"/>
        <w:numPr>
          <w:ilvl w:val="0"/>
          <w:numId w:val="7"/>
        </w:numPr>
        <w:spacing w:after="200" w:line="252" w:lineRule="auto"/>
        <w:ind w:left="360"/>
        <w:contextualSpacing w:val="0"/>
        <w:rPr>
          <w:rFonts w:asciiTheme="minorHAnsi" w:hAnsiTheme="minorHAnsi" w:cs="Arial"/>
          <w:sz w:val="22"/>
          <w:szCs w:val="22"/>
          <w:lang w:val="fr-FR"/>
        </w:rPr>
      </w:pPr>
      <w:r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>Garde</w:t>
      </w:r>
      <w:r w:rsidR="00570F3E"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>r</w:t>
      </w:r>
      <w:r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les cartes de ration vierges dans le coffre-fort du bureau et </w:t>
      </w:r>
      <w:r w:rsidR="0018537C"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faire </w:t>
      </w:r>
      <w:r w:rsidRPr="00570F3E">
        <w:rPr>
          <w:rFonts w:asciiTheme="minorHAnsi" w:eastAsiaTheme="minorHAnsi" w:hAnsiTheme="minorHAnsi" w:cstheme="minorBidi"/>
          <w:sz w:val="22"/>
          <w:szCs w:val="22"/>
          <w:lang w:val="fr-FR"/>
        </w:rPr>
        <w:t>l'inventaire périodiquement pour empêcher la délivrance non autorisée</w:t>
      </w:r>
      <w:r w:rsidR="00426A97" w:rsidRPr="00570F3E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D16E62" w:rsidRPr="00570F3E" w:rsidRDefault="00D16E62" w:rsidP="00D16E62">
      <w:pPr>
        <w:pStyle w:val="ListParagraph"/>
        <w:spacing w:before="120" w:after="120"/>
        <w:contextualSpacing w:val="0"/>
        <w:rPr>
          <w:rFonts w:asciiTheme="minorHAnsi" w:hAnsiTheme="minorHAnsi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79"/>
        <w:gridCol w:w="360"/>
        <w:gridCol w:w="810"/>
        <w:gridCol w:w="811"/>
        <w:gridCol w:w="809"/>
        <w:gridCol w:w="100"/>
        <w:gridCol w:w="1107"/>
        <w:gridCol w:w="413"/>
        <w:gridCol w:w="405"/>
        <w:gridCol w:w="1755"/>
      </w:tblGrid>
      <w:tr w:rsidR="0013590A" w:rsidRPr="009001E7" w:rsidTr="00FC713E">
        <w:trPr>
          <w:trHeight w:val="475"/>
          <w:jc w:val="center"/>
        </w:trPr>
        <w:tc>
          <w:tcPr>
            <w:tcW w:w="8053" w:type="dxa"/>
            <w:gridSpan w:val="11"/>
            <w:tcBorders>
              <w:top w:val="single" w:sz="8" w:space="0" w:color="7C8029"/>
              <w:left w:val="single" w:sz="8" w:space="0" w:color="7C8029"/>
              <w:bottom w:val="nil"/>
              <w:right w:val="single" w:sz="8" w:space="0" w:color="7C8029"/>
            </w:tcBorders>
            <w:vAlign w:val="center"/>
          </w:tcPr>
          <w:p w:rsidR="0013590A" w:rsidRPr="00570F3E" w:rsidRDefault="000C026D" w:rsidP="00A93F7C">
            <w:pPr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  <w:highlight w:val="yellow"/>
                <w:lang w:val="fr-FR"/>
              </w:rPr>
            </w:pPr>
            <w:r w:rsidRPr="00570F3E"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  <w:t>Carte de distribution des ménages</w:t>
            </w:r>
          </w:p>
        </w:tc>
      </w:tr>
      <w:tr w:rsidR="00FC713E" w:rsidRPr="00570F3E" w:rsidTr="00FC713E">
        <w:trPr>
          <w:trHeight w:val="610"/>
          <w:jc w:val="center"/>
        </w:trPr>
        <w:tc>
          <w:tcPr>
            <w:tcW w:w="1483" w:type="dxa"/>
            <w:gridSpan w:val="2"/>
            <w:vMerge w:val="restart"/>
            <w:tcBorders>
              <w:top w:val="nil"/>
              <w:left w:val="single" w:sz="8" w:space="0" w:color="7C8029"/>
              <w:bottom w:val="nil"/>
              <w:right w:val="single" w:sz="8" w:space="0" w:color="7C8029"/>
            </w:tcBorders>
            <w:vAlign w:val="center"/>
          </w:tcPr>
          <w:p w:rsidR="00FC713E" w:rsidRPr="009001E7" w:rsidRDefault="00FC713E" w:rsidP="007568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001E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622157"/>
                  <wp:effectExtent l="19050" t="0" r="0" b="0"/>
                  <wp:docPr id="5" name="Picture 0" descr="Vertical_RGB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_RGB_6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2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gridSpan w:val="5"/>
            <w:vMerge w:val="restart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FC713E" w:rsidRPr="00570F3E" w:rsidRDefault="000C026D" w:rsidP="0013590A">
            <w:pPr>
              <w:spacing w:before="120" w:after="120"/>
              <w:contextualSpacing/>
              <w:jc w:val="center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fr-FR"/>
              </w:rPr>
            </w:pPr>
            <w:r w:rsidRPr="00570F3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fr-FR"/>
              </w:rPr>
              <w:t xml:space="preserve">(Insérer une forme d'identification, telle qu'une photographie, une description physique, une empreinte digitale ou un </w:t>
            </w:r>
            <w:r w:rsidR="00570F3E" w:rsidRPr="00570F3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fr-FR"/>
              </w:rPr>
              <w:t>code-barres</w:t>
            </w:r>
            <w:r w:rsidRPr="00570F3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fr-FR"/>
              </w:rPr>
              <w:t xml:space="preserve"> pour décourager la falsification)</w:t>
            </w:r>
          </w:p>
        </w:tc>
        <w:tc>
          <w:tcPr>
            <w:tcW w:w="1925" w:type="dxa"/>
            <w:gridSpan w:val="3"/>
            <w:tcBorders>
              <w:top w:val="nil"/>
              <w:left w:val="single" w:sz="8" w:space="0" w:color="7C8029"/>
              <w:bottom w:val="nil"/>
              <w:right w:val="nil"/>
            </w:tcBorders>
          </w:tcPr>
          <w:p w:rsidR="00FC713E" w:rsidRPr="009001E7" w:rsidRDefault="00570F3E" w:rsidP="00A93F7C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  <w:r w:rsidRPr="00570F3E">
              <w:rPr>
                <w:rFonts w:asciiTheme="minorHAnsi" w:hAnsiTheme="minorHAnsi" w:cs="Arial"/>
                <w:b/>
                <w:sz w:val="20"/>
                <w:lang w:val="fr-FR"/>
              </w:rPr>
              <w:t>Numéro</w:t>
            </w:r>
            <w:r w:rsidR="000C026D" w:rsidRPr="009001E7">
              <w:rPr>
                <w:rFonts w:asciiTheme="minorHAnsi" w:hAnsiTheme="minorHAnsi" w:cs="Arial"/>
                <w:b/>
                <w:sz w:val="20"/>
                <w:lang w:val="fr-FR"/>
              </w:rPr>
              <w:t xml:space="preserve"> de la </w:t>
            </w:r>
            <w:r w:rsidRPr="00570F3E">
              <w:rPr>
                <w:rFonts w:asciiTheme="minorHAnsi" w:hAnsiTheme="minorHAnsi" w:cs="Arial"/>
                <w:b/>
                <w:sz w:val="20"/>
                <w:lang w:val="fr-FR"/>
              </w:rPr>
              <w:t>carte</w:t>
            </w:r>
            <w:r w:rsidRPr="00570F3E">
              <w:rPr>
                <w:rFonts w:asciiTheme="minorHAnsi" w:hAnsiTheme="minorHAnsi" w:cs="Arial"/>
                <w:b/>
                <w:lang w:val="fr-FR"/>
              </w:rPr>
              <w:t xml:space="preserve"> :</w:t>
            </w:r>
            <w:r w:rsidR="00FC713E" w:rsidRPr="009001E7">
              <w:rPr>
                <w:rFonts w:asciiTheme="minorHAnsi" w:hAnsiTheme="minorHAnsi" w:cs="Arial"/>
                <w:b/>
                <w:lang w:val="fr-FR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7C8029"/>
            </w:tcBorders>
          </w:tcPr>
          <w:p w:rsidR="00FC713E" w:rsidRPr="009001E7" w:rsidRDefault="00FC713E" w:rsidP="00A93F7C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FC713E" w:rsidRPr="009001E7" w:rsidTr="00FC713E">
        <w:trPr>
          <w:trHeight w:val="836"/>
          <w:jc w:val="center"/>
        </w:trPr>
        <w:tc>
          <w:tcPr>
            <w:tcW w:w="1483" w:type="dxa"/>
            <w:gridSpan w:val="2"/>
            <w:vMerge/>
            <w:tcBorders>
              <w:left w:val="single" w:sz="8" w:space="0" w:color="7C8029"/>
              <w:bottom w:val="nil"/>
              <w:right w:val="single" w:sz="8" w:space="0" w:color="7C8029"/>
            </w:tcBorders>
          </w:tcPr>
          <w:p w:rsidR="00FC713E" w:rsidRPr="009001E7" w:rsidRDefault="00FC713E" w:rsidP="003C556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gridSpan w:val="5"/>
            <w:vMerge/>
            <w:tcBorders>
              <w:left w:val="single" w:sz="8" w:space="0" w:color="7C8029"/>
              <w:right w:val="single" w:sz="8" w:space="0" w:color="7C8029"/>
            </w:tcBorders>
            <w:vAlign w:val="center"/>
          </w:tcPr>
          <w:p w:rsidR="00FC713E" w:rsidRPr="009001E7" w:rsidRDefault="00FC713E" w:rsidP="003C556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single" w:sz="8" w:space="0" w:color="7C8029"/>
              <w:bottom w:val="nil"/>
              <w:right w:val="nil"/>
            </w:tcBorders>
          </w:tcPr>
          <w:p w:rsidR="00FC713E" w:rsidRPr="00570F3E" w:rsidRDefault="000C026D" w:rsidP="000C026D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  <w:r w:rsidRPr="00570F3E">
              <w:rPr>
                <w:rFonts w:asciiTheme="minorHAnsi" w:hAnsiTheme="minorHAnsi" w:cs="Arial"/>
                <w:b/>
                <w:sz w:val="20"/>
                <w:lang w:val="fr-FR"/>
              </w:rPr>
              <w:t xml:space="preserve">Taille du ménage / Type de </w:t>
            </w:r>
            <w:r w:rsidR="00570F3E" w:rsidRPr="00570F3E">
              <w:rPr>
                <w:rFonts w:asciiTheme="minorHAnsi" w:hAnsiTheme="minorHAnsi" w:cs="Arial"/>
                <w:b/>
                <w:sz w:val="20"/>
                <w:lang w:val="fr-FR"/>
              </w:rPr>
              <w:t>récipiendaire :</w:t>
            </w:r>
          </w:p>
        </w:tc>
        <w:tc>
          <w:tcPr>
            <w:tcW w:w="1755" w:type="dxa"/>
            <w:tcBorders>
              <w:top w:val="nil"/>
              <w:left w:val="nil"/>
              <w:right w:val="single" w:sz="8" w:space="0" w:color="7C8029"/>
            </w:tcBorders>
          </w:tcPr>
          <w:p w:rsidR="00FC713E" w:rsidRPr="00570F3E" w:rsidRDefault="00FC713E" w:rsidP="00FC713E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D16E62" w:rsidRPr="00570F3E" w:rsidTr="00FC713E">
        <w:trPr>
          <w:trHeight w:val="288"/>
          <w:jc w:val="center"/>
        </w:trPr>
        <w:tc>
          <w:tcPr>
            <w:tcW w:w="1843" w:type="dxa"/>
            <w:gridSpan w:val="3"/>
            <w:tcBorders>
              <w:top w:val="nil"/>
              <w:left w:val="single" w:sz="8" w:space="0" w:color="7C8029"/>
              <w:bottom w:val="nil"/>
              <w:right w:val="nil"/>
            </w:tcBorders>
            <w:vAlign w:val="center"/>
          </w:tcPr>
          <w:p w:rsidR="00D16E62" w:rsidRPr="009001E7" w:rsidRDefault="00570F3E" w:rsidP="00D16E62">
            <w:pPr>
              <w:spacing w:before="40" w:after="40"/>
              <w:rPr>
                <w:rFonts w:asciiTheme="minorHAnsi" w:hAnsiTheme="minorHAnsi" w:cs="Arial"/>
                <w:b/>
                <w:lang w:val="fr-FR"/>
              </w:rPr>
            </w:pPr>
            <w:r>
              <w:rPr>
                <w:rFonts w:asciiTheme="minorHAnsi" w:hAnsiTheme="minorHAnsi" w:cs="Arial"/>
                <w:b/>
                <w:lang w:val="fr-FR"/>
              </w:rPr>
              <w:t xml:space="preserve">PDF </w:t>
            </w:r>
            <w:r w:rsidR="00D16E62" w:rsidRPr="009001E7">
              <w:rPr>
                <w:rFonts w:asciiTheme="minorHAnsi" w:hAnsiTheme="minorHAnsi" w:cs="Arial"/>
                <w:b/>
                <w:lang w:val="fr-FR"/>
              </w:rPr>
              <w:t>:</w:t>
            </w:r>
          </w:p>
        </w:tc>
        <w:tc>
          <w:tcPr>
            <w:tcW w:w="62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7C8029"/>
            </w:tcBorders>
          </w:tcPr>
          <w:p w:rsidR="00D16E62" w:rsidRPr="009001E7" w:rsidRDefault="00D16E62" w:rsidP="0047715D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</w:tr>
      <w:tr w:rsidR="0047715D" w:rsidRPr="00570F3E" w:rsidTr="00FC713E">
        <w:trPr>
          <w:trHeight w:val="288"/>
          <w:jc w:val="center"/>
        </w:trPr>
        <w:tc>
          <w:tcPr>
            <w:tcW w:w="1843" w:type="dxa"/>
            <w:gridSpan w:val="3"/>
            <w:tcBorders>
              <w:top w:val="nil"/>
              <w:left w:val="single" w:sz="8" w:space="0" w:color="7C8029"/>
              <w:bottom w:val="nil"/>
              <w:right w:val="nil"/>
            </w:tcBorders>
          </w:tcPr>
          <w:p w:rsidR="0047715D" w:rsidRPr="009001E7" w:rsidRDefault="00D16E62" w:rsidP="0047715D">
            <w:pPr>
              <w:spacing w:before="40" w:after="40"/>
              <w:rPr>
                <w:rFonts w:asciiTheme="minorHAnsi" w:hAnsiTheme="minorHAnsi" w:cs="Arial"/>
                <w:b/>
                <w:i/>
                <w:lang w:val="fr-FR"/>
              </w:rPr>
            </w:pPr>
            <w:r w:rsidRPr="009001E7">
              <w:rPr>
                <w:rFonts w:asciiTheme="minorHAnsi" w:eastAsiaTheme="minorHAnsi" w:hAnsiTheme="minorHAnsi" w:cstheme="minorBidi"/>
                <w:b/>
                <w:sz w:val="22"/>
                <w:lang w:val="fr-FR"/>
              </w:rPr>
              <w:t>Date</w:t>
            </w:r>
            <w:r w:rsidR="00174EB7" w:rsidRPr="009001E7">
              <w:rPr>
                <w:rFonts w:asciiTheme="minorHAnsi" w:eastAsiaTheme="minorHAnsi" w:hAnsiTheme="minorHAnsi" w:cstheme="minorBidi"/>
                <w:b/>
                <w:sz w:val="22"/>
                <w:lang w:val="fr-FR"/>
              </w:rPr>
              <w:t xml:space="preserve"> de </w:t>
            </w:r>
            <w:r w:rsidR="00570F3E" w:rsidRPr="00570F3E">
              <w:rPr>
                <w:rFonts w:asciiTheme="minorHAnsi" w:eastAsiaTheme="minorHAnsi" w:hAnsiTheme="minorHAnsi" w:cstheme="minorBidi"/>
                <w:b/>
                <w:sz w:val="22"/>
                <w:lang w:val="fr-FR"/>
              </w:rPr>
              <w:t>début :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7715D" w:rsidRPr="009001E7" w:rsidRDefault="0047715D" w:rsidP="003C556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15D" w:rsidRPr="009001E7" w:rsidRDefault="00174EB7" w:rsidP="00174EB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001E7">
              <w:rPr>
                <w:rFonts w:asciiTheme="minorHAnsi" w:eastAsiaTheme="minorHAnsi" w:hAnsiTheme="minorHAnsi" w:cstheme="minorBidi"/>
                <w:b/>
                <w:sz w:val="22"/>
                <w:lang w:val="fr-FR"/>
              </w:rPr>
              <w:t xml:space="preserve">Date de </w:t>
            </w:r>
            <w:r w:rsidR="00570F3E" w:rsidRPr="00570F3E">
              <w:rPr>
                <w:rFonts w:asciiTheme="minorHAnsi" w:eastAsiaTheme="minorHAnsi" w:hAnsiTheme="minorHAnsi" w:cstheme="minorBidi"/>
                <w:b/>
                <w:sz w:val="22"/>
                <w:lang w:val="fr-FR"/>
              </w:rPr>
              <w:t>fin :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single" w:sz="8" w:space="0" w:color="7C8029"/>
            </w:tcBorders>
          </w:tcPr>
          <w:p w:rsidR="0047715D" w:rsidRPr="009001E7" w:rsidRDefault="0047715D" w:rsidP="0047715D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43127" w:rsidRPr="009001E7" w:rsidTr="00FC713E">
        <w:trPr>
          <w:trHeight w:val="288"/>
          <w:jc w:val="center"/>
        </w:trPr>
        <w:tc>
          <w:tcPr>
            <w:tcW w:w="2653" w:type="dxa"/>
            <w:gridSpan w:val="4"/>
            <w:tcBorders>
              <w:top w:val="nil"/>
              <w:left w:val="single" w:sz="8" w:space="0" w:color="7C8029"/>
              <w:bottom w:val="nil"/>
              <w:right w:val="nil"/>
            </w:tcBorders>
            <w:vAlign w:val="bottom"/>
          </w:tcPr>
          <w:p w:rsidR="00943127" w:rsidRPr="00570F3E" w:rsidRDefault="00174EB7" w:rsidP="00F91620">
            <w:pPr>
              <w:spacing w:before="120" w:after="120"/>
              <w:rPr>
                <w:rFonts w:ascii="Calibri" w:hAnsi="Calibri" w:cs="Arial"/>
                <w:b/>
                <w:lang w:val="fr-FR"/>
              </w:rPr>
            </w:pPr>
            <w:r w:rsidRPr="00570F3E">
              <w:rPr>
                <w:rFonts w:ascii="Calibri" w:hAnsi="Calibri" w:cs="Arial"/>
                <w:b/>
                <w:sz w:val="20"/>
                <w:lang w:val="fr-FR"/>
              </w:rPr>
              <w:t xml:space="preserve">Nom du titulaire de la </w:t>
            </w:r>
            <w:r w:rsidR="00570F3E" w:rsidRPr="00570F3E">
              <w:rPr>
                <w:rFonts w:ascii="Calibri" w:hAnsi="Calibri" w:cs="Arial"/>
                <w:b/>
                <w:sz w:val="20"/>
                <w:lang w:val="fr-FR"/>
              </w:rPr>
              <w:t>carte 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right w:val="single" w:sz="8" w:space="0" w:color="7C8029"/>
            </w:tcBorders>
          </w:tcPr>
          <w:p w:rsidR="00943127" w:rsidRPr="00570F3E" w:rsidRDefault="00943127" w:rsidP="003C556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43127" w:rsidRPr="00570F3E" w:rsidTr="00FC713E">
        <w:trPr>
          <w:trHeight w:val="288"/>
          <w:jc w:val="center"/>
        </w:trPr>
        <w:tc>
          <w:tcPr>
            <w:tcW w:w="2653" w:type="dxa"/>
            <w:gridSpan w:val="4"/>
            <w:tcBorders>
              <w:top w:val="nil"/>
              <w:left w:val="single" w:sz="8" w:space="0" w:color="7C8029"/>
              <w:right w:val="nil"/>
            </w:tcBorders>
            <w:vAlign w:val="bottom"/>
          </w:tcPr>
          <w:p w:rsidR="00943127" w:rsidRPr="00570F3E" w:rsidRDefault="00174EB7" w:rsidP="003C5561">
            <w:pPr>
              <w:rPr>
                <w:rFonts w:asciiTheme="minorHAnsi" w:hAnsiTheme="minorHAnsi" w:cs="Arial"/>
                <w:b/>
                <w:lang w:val="fr-FR"/>
              </w:rPr>
            </w:pPr>
            <w:r w:rsidRPr="00570F3E">
              <w:rPr>
                <w:rFonts w:asciiTheme="minorHAnsi" w:hAnsiTheme="minorHAnsi" w:cs="Arial"/>
                <w:b/>
                <w:sz w:val="22"/>
                <w:lang w:val="fr-FR"/>
              </w:rPr>
              <w:t xml:space="preserve">Signature du </w:t>
            </w:r>
            <w:r w:rsidR="00570F3E">
              <w:rPr>
                <w:rFonts w:asciiTheme="minorHAnsi" w:hAnsiTheme="minorHAnsi" w:cs="Arial"/>
                <w:b/>
                <w:sz w:val="22"/>
                <w:lang w:val="fr-FR"/>
              </w:rPr>
              <w:t>responsable communautaire</w:t>
            </w:r>
            <w:r w:rsidR="00570F3E" w:rsidRPr="00570F3E">
              <w:rPr>
                <w:rFonts w:asciiTheme="minorHAnsi" w:hAnsiTheme="minorHAnsi" w:cs="Arial"/>
                <w:b/>
                <w:sz w:val="22"/>
                <w:lang w:val="fr-FR"/>
              </w:rPr>
              <w:t xml:space="preserve"> :</w:t>
            </w:r>
          </w:p>
        </w:tc>
        <w:tc>
          <w:tcPr>
            <w:tcW w:w="5400" w:type="dxa"/>
            <w:gridSpan w:val="7"/>
            <w:tcBorders>
              <w:left w:val="nil"/>
              <w:right w:val="single" w:sz="8" w:space="0" w:color="7C8029"/>
            </w:tcBorders>
          </w:tcPr>
          <w:p w:rsidR="00943127" w:rsidRPr="00570F3E" w:rsidRDefault="00943127" w:rsidP="003C5561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93F7C" w:rsidRPr="00570F3E" w:rsidTr="00FC713E">
        <w:trPr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9001E7">
              <w:rPr>
                <w:rFonts w:asciiTheme="minorHAnsi" w:hAnsiTheme="minorHAnsi" w:cs="Arial"/>
                <w:b/>
                <w:lang w:val="fr-FR"/>
              </w:rPr>
              <w:t>Cycle</w:t>
            </w:r>
          </w:p>
        </w:tc>
        <w:tc>
          <w:tcPr>
            <w:tcW w:w="2160" w:type="dxa"/>
            <w:gridSpan w:val="4"/>
          </w:tcPr>
          <w:p w:rsidR="00A93F7C" w:rsidRPr="009001E7" w:rsidRDefault="00174EB7" w:rsidP="003C5561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9001E7">
              <w:rPr>
                <w:rFonts w:asciiTheme="minorHAnsi" w:hAnsiTheme="minorHAnsi" w:cs="Arial"/>
                <w:b/>
                <w:lang w:val="fr-FR"/>
              </w:rPr>
              <w:t>Vivre</w:t>
            </w: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9001E7">
              <w:rPr>
                <w:rFonts w:asciiTheme="minorHAnsi" w:hAnsiTheme="minorHAnsi" w:cs="Arial"/>
                <w:b/>
                <w:lang w:val="fr-FR"/>
              </w:rPr>
              <w:t>Date</w:t>
            </w: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174EB7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9001E7">
              <w:rPr>
                <w:rFonts w:asciiTheme="minorHAnsi" w:hAnsiTheme="minorHAnsi" w:cs="Arial"/>
                <w:b/>
                <w:lang w:val="fr-FR"/>
              </w:rPr>
              <w:t>Signature (</w:t>
            </w:r>
            <w:r w:rsidR="00174EB7" w:rsidRPr="009001E7">
              <w:rPr>
                <w:rFonts w:asciiTheme="minorHAnsi" w:hAnsiTheme="minorHAnsi" w:cs="Arial"/>
                <w:b/>
                <w:lang w:val="fr-FR"/>
              </w:rPr>
              <w:t>ou</w:t>
            </w:r>
            <w:r w:rsidRPr="009001E7">
              <w:rPr>
                <w:rFonts w:asciiTheme="minorHAnsi" w:hAnsiTheme="minorHAnsi" w:cs="Arial"/>
                <w:b/>
                <w:lang w:val="fr-FR"/>
              </w:rPr>
              <w:t xml:space="preserve"> </w:t>
            </w:r>
            <w:r w:rsidR="00570F3E" w:rsidRPr="009001E7">
              <w:rPr>
                <w:rFonts w:asciiTheme="minorHAnsi" w:hAnsiTheme="minorHAnsi" w:cs="Arial"/>
                <w:b/>
                <w:lang w:val="fr-FR"/>
              </w:rPr>
              <w:t>poinçonnage</w:t>
            </w:r>
            <w:r w:rsidRPr="009001E7">
              <w:rPr>
                <w:rFonts w:asciiTheme="minorHAnsi" w:hAnsiTheme="minorHAnsi" w:cs="Arial"/>
                <w:b/>
                <w:lang w:val="fr-FR"/>
              </w:rPr>
              <w:t>)</w:t>
            </w: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93F7C" w:rsidRPr="00570F3E" w:rsidTr="00FC713E">
        <w:trPr>
          <w:trHeight w:val="288"/>
          <w:jc w:val="center"/>
        </w:trPr>
        <w:tc>
          <w:tcPr>
            <w:tcW w:w="1304" w:type="dxa"/>
            <w:tcBorders>
              <w:left w:val="single" w:sz="8" w:space="0" w:color="7C8029"/>
              <w:bottom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6" w:type="dxa"/>
            <w:gridSpan w:val="3"/>
            <w:tcBorders>
              <w:bottom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73" w:type="dxa"/>
            <w:gridSpan w:val="3"/>
            <w:tcBorders>
              <w:bottom w:val="single" w:sz="8" w:space="0" w:color="7C8029"/>
              <w:right w:val="single" w:sz="8" w:space="0" w:color="7C8029"/>
            </w:tcBorders>
          </w:tcPr>
          <w:p w:rsidR="00A93F7C" w:rsidRPr="009001E7" w:rsidRDefault="00A93F7C" w:rsidP="003C5561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547F23" w:rsidRPr="009001E7" w:rsidRDefault="00547F23" w:rsidP="002F126F">
      <w:pPr>
        <w:rPr>
          <w:lang w:val="fr-FR"/>
        </w:rPr>
      </w:pPr>
    </w:p>
    <w:sectPr w:rsidR="00547F23" w:rsidRPr="009001E7" w:rsidSect="00D37B54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5E" w:rsidRDefault="00E57C5E" w:rsidP="00D37B54">
      <w:r>
        <w:separator/>
      </w:r>
    </w:p>
  </w:endnote>
  <w:endnote w:type="continuationSeparator" w:id="0">
    <w:p w:rsidR="00E57C5E" w:rsidRDefault="00E57C5E" w:rsidP="00D3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1713595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8A4187" w:rsidRPr="00BB09EA" w:rsidRDefault="008A4187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9EA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827E1F" w:rsidRPr="00BB09EA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BB09EA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827E1F" w:rsidRPr="00BB09E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B09E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827E1F" w:rsidRPr="00BB09E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B09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0F3E" w:rsidRPr="00BB09EA">
              <w:rPr>
                <w:rFonts w:asciiTheme="minorHAnsi" w:hAnsiTheme="minorHAnsi"/>
                <w:sz w:val="20"/>
                <w:szCs w:val="20"/>
              </w:rPr>
              <w:t>/</w:t>
            </w:r>
            <w:r w:rsidRPr="00BB09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7E1F" w:rsidRPr="00BB09EA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BB09EA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827E1F" w:rsidRPr="00BB09E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B09E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827E1F" w:rsidRPr="00BB09E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8A4187" w:rsidRPr="008A4187" w:rsidRDefault="008A4187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5E" w:rsidRDefault="00E57C5E" w:rsidP="00D37B54">
      <w:r>
        <w:separator/>
      </w:r>
    </w:p>
  </w:footnote>
  <w:footnote w:type="continuationSeparator" w:id="0">
    <w:p w:rsidR="00E57C5E" w:rsidRDefault="00E57C5E" w:rsidP="00D3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54" w:rsidRPr="000C026D" w:rsidRDefault="000C026D" w:rsidP="00D37B54">
    <w:pPr>
      <w:jc w:val="center"/>
      <w:rPr>
        <w:rFonts w:asciiTheme="minorHAnsi" w:hAnsiTheme="minorHAnsi"/>
        <w:b/>
        <w:sz w:val="28"/>
        <w:szCs w:val="28"/>
        <w:lang w:val="fr-FR"/>
      </w:rPr>
    </w:pPr>
    <w:r w:rsidRPr="000C026D">
      <w:rPr>
        <w:rFonts w:asciiTheme="minorHAnsi" w:hAnsiTheme="minorHAnsi"/>
        <w:b/>
        <w:color w:val="237990"/>
        <w:sz w:val="28"/>
        <w:szCs w:val="28"/>
        <w:lang w:val="fr-FR"/>
      </w:rPr>
      <w:t>MOD</w:t>
    </w:r>
    <w:r w:rsidR="00570F3E">
      <w:rPr>
        <w:rFonts w:asciiTheme="minorHAnsi" w:hAnsiTheme="minorHAnsi" w:cstheme="minorHAnsi"/>
        <w:b/>
        <w:color w:val="237990"/>
        <w:sz w:val="28"/>
        <w:szCs w:val="28"/>
        <w:lang w:val="fr-FR"/>
      </w:rPr>
      <w:t>È</w:t>
    </w:r>
    <w:r w:rsidRPr="000C026D">
      <w:rPr>
        <w:rFonts w:asciiTheme="minorHAnsi" w:hAnsiTheme="minorHAnsi"/>
        <w:b/>
        <w:color w:val="237990"/>
        <w:sz w:val="28"/>
        <w:szCs w:val="28"/>
        <w:lang w:val="fr-FR"/>
      </w:rPr>
      <w:t>LE de carte de ration ou d’identité des récipiendaires</w:t>
    </w:r>
  </w:p>
  <w:p w:rsidR="00D37B54" w:rsidRPr="000C026D" w:rsidRDefault="00D37B54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F16"/>
    <w:multiLevelType w:val="hybridMultilevel"/>
    <w:tmpl w:val="F50213F0"/>
    <w:lvl w:ilvl="0" w:tplc="0F44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442A7B8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05E85"/>
    <w:multiLevelType w:val="hybridMultilevel"/>
    <w:tmpl w:val="9F4A6A9E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85456"/>
    <w:multiLevelType w:val="hybridMultilevel"/>
    <w:tmpl w:val="4556712A"/>
    <w:lvl w:ilvl="0" w:tplc="ED72D42A">
      <w:start w:val="1"/>
      <w:numFmt w:val="bullet"/>
      <w:lvlText w:val="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442A7B8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56432"/>
    <w:multiLevelType w:val="hybridMultilevel"/>
    <w:tmpl w:val="1C8E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21549"/>
    <w:multiLevelType w:val="hybridMultilevel"/>
    <w:tmpl w:val="986E2FBA"/>
    <w:lvl w:ilvl="0" w:tplc="39888BD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A06C09"/>
    <w:multiLevelType w:val="hybridMultilevel"/>
    <w:tmpl w:val="C8145440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011A0"/>
    <w:multiLevelType w:val="hybridMultilevel"/>
    <w:tmpl w:val="D864EE42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37B54"/>
    <w:rsid w:val="00026341"/>
    <w:rsid w:val="00050A5E"/>
    <w:rsid w:val="000B439D"/>
    <w:rsid w:val="000B75D5"/>
    <w:rsid w:val="000C026D"/>
    <w:rsid w:val="001254E5"/>
    <w:rsid w:val="0013590A"/>
    <w:rsid w:val="00163A81"/>
    <w:rsid w:val="00165D64"/>
    <w:rsid w:val="00174EB7"/>
    <w:rsid w:val="0018537C"/>
    <w:rsid w:val="002243F3"/>
    <w:rsid w:val="002305AD"/>
    <w:rsid w:val="00230F56"/>
    <w:rsid w:val="00241D65"/>
    <w:rsid w:val="00277D7D"/>
    <w:rsid w:val="002D6537"/>
    <w:rsid w:val="002E0D1A"/>
    <w:rsid w:val="002F126F"/>
    <w:rsid w:val="002F7E93"/>
    <w:rsid w:val="003414A4"/>
    <w:rsid w:val="00341B54"/>
    <w:rsid w:val="00351F68"/>
    <w:rsid w:val="00371343"/>
    <w:rsid w:val="003B3373"/>
    <w:rsid w:val="00404A18"/>
    <w:rsid w:val="00407BBC"/>
    <w:rsid w:val="00412029"/>
    <w:rsid w:val="00426A97"/>
    <w:rsid w:val="00427BFD"/>
    <w:rsid w:val="00447950"/>
    <w:rsid w:val="0047715D"/>
    <w:rsid w:val="004A2774"/>
    <w:rsid w:val="004D46E1"/>
    <w:rsid w:val="004E103B"/>
    <w:rsid w:val="004E67D6"/>
    <w:rsid w:val="00547F23"/>
    <w:rsid w:val="00570F3E"/>
    <w:rsid w:val="00590E12"/>
    <w:rsid w:val="005B721B"/>
    <w:rsid w:val="005E4624"/>
    <w:rsid w:val="00625EE8"/>
    <w:rsid w:val="006B73D3"/>
    <w:rsid w:val="006F165D"/>
    <w:rsid w:val="007210B2"/>
    <w:rsid w:val="007243FA"/>
    <w:rsid w:val="00754508"/>
    <w:rsid w:val="0075662B"/>
    <w:rsid w:val="00756828"/>
    <w:rsid w:val="00782EDD"/>
    <w:rsid w:val="007845CE"/>
    <w:rsid w:val="00827E1F"/>
    <w:rsid w:val="00876282"/>
    <w:rsid w:val="008A4187"/>
    <w:rsid w:val="009001E7"/>
    <w:rsid w:val="00943127"/>
    <w:rsid w:val="009C2122"/>
    <w:rsid w:val="009F37E4"/>
    <w:rsid w:val="00A05DD7"/>
    <w:rsid w:val="00A16626"/>
    <w:rsid w:val="00A61817"/>
    <w:rsid w:val="00A93F7C"/>
    <w:rsid w:val="00B10D52"/>
    <w:rsid w:val="00B47490"/>
    <w:rsid w:val="00B70A7E"/>
    <w:rsid w:val="00B86958"/>
    <w:rsid w:val="00B9004B"/>
    <w:rsid w:val="00BA6514"/>
    <w:rsid w:val="00BB09EA"/>
    <w:rsid w:val="00BD2C52"/>
    <w:rsid w:val="00BE1868"/>
    <w:rsid w:val="00BF2B1D"/>
    <w:rsid w:val="00C25627"/>
    <w:rsid w:val="00CA502F"/>
    <w:rsid w:val="00CC1C37"/>
    <w:rsid w:val="00CC693D"/>
    <w:rsid w:val="00D16C87"/>
    <w:rsid w:val="00D16E62"/>
    <w:rsid w:val="00D32653"/>
    <w:rsid w:val="00D37B54"/>
    <w:rsid w:val="00D42F11"/>
    <w:rsid w:val="00D44584"/>
    <w:rsid w:val="00D501DB"/>
    <w:rsid w:val="00D57389"/>
    <w:rsid w:val="00D6242F"/>
    <w:rsid w:val="00E57C5E"/>
    <w:rsid w:val="00EA31B1"/>
    <w:rsid w:val="00EC44BA"/>
    <w:rsid w:val="00F55AA2"/>
    <w:rsid w:val="00F91620"/>
    <w:rsid w:val="00FC40F5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3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B54"/>
  </w:style>
  <w:style w:type="paragraph" w:styleId="Footer">
    <w:name w:val="footer"/>
    <w:basedOn w:val="Normal"/>
    <w:link w:val="FooterChar"/>
    <w:uiPriority w:val="99"/>
    <w:unhideWhenUsed/>
    <w:rsid w:val="00D3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54"/>
  </w:style>
  <w:style w:type="paragraph" w:styleId="BalloonText">
    <w:name w:val="Balloon Text"/>
    <w:basedOn w:val="Normal"/>
    <w:link w:val="BalloonTextChar"/>
    <w:uiPriority w:val="99"/>
    <w:semiHidden/>
    <w:unhideWhenUsed/>
    <w:rsid w:val="00D37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54"/>
    <w:rPr>
      <w:rFonts w:ascii="Tahoma" w:hAnsi="Tahoma" w:cs="Tahoma"/>
      <w:sz w:val="16"/>
      <w:szCs w:val="16"/>
    </w:rPr>
  </w:style>
  <w:style w:type="paragraph" w:customStyle="1" w:styleId="header3">
    <w:name w:val="header 3"/>
    <w:basedOn w:val="Normal"/>
    <w:rsid w:val="007845CE"/>
    <w:rPr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26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2015-10-22T12:29:00Z</cp:lastPrinted>
  <dcterms:created xsi:type="dcterms:W3CDTF">2018-01-25T12:56:00Z</dcterms:created>
  <dcterms:modified xsi:type="dcterms:W3CDTF">2018-02-05T17:17:00Z</dcterms:modified>
</cp:coreProperties>
</file>